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B41" w:rsidRPr="004467E9" w:rsidRDefault="007C1B41" w:rsidP="007C1B41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ข้อมูลด้านการให้บริการประชาชน</w:t>
      </w:r>
    </w:p>
    <w:p w:rsidR="007C1B41" w:rsidRPr="004467E9" w:rsidRDefault="007C1B41" w:rsidP="007C1B41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องค์การบริหารส่วนตำบลท่าดี อำเภอลานสกา จังหวัดนครศรีธรรมราช</w:t>
      </w:r>
    </w:p>
    <w:p w:rsidR="007C1B41" w:rsidRDefault="007C1B41" w:rsidP="007C1B41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7C1B41" w:rsidRPr="004467E9" w:rsidRDefault="007C1B41" w:rsidP="007C1B41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(ประจำเดือน พฤศจิกายน พ.ศ.2563)</w:t>
      </w:r>
    </w:p>
    <w:p w:rsidR="007C1B41" w:rsidRPr="004467E9" w:rsidRDefault="007C1B41" w:rsidP="007C1B41">
      <w:pPr>
        <w:rPr>
          <w:rFonts w:ascii="TH NiramitIT๙" w:hAnsi="TH NiramitIT๙" w:cs="TH NiramitIT๙"/>
          <w:sz w:val="10"/>
          <w:szCs w:val="1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7C1B41" w:rsidTr="00FA60B1">
        <w:tc>
          <w:tcPr>
            <w:tcW w:w="7195" w:type="dxa"/>
          </w:tcPr>
          <w:p w:rsidR="007C1B41" w:rsidRPr="00914B81" w:rsidRDefault="007C1B41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7C1B41" w:rsidRPr="00914B81" w:rsidRDefault="007C1B41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7C1B41" w:rsidRPr="00914B81" w:rsidRDefault="007C1B41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469" w:type="dxa"/>
          </w:tcPr>
          <w:p w:rsidR="007C1B41" w:rsidRPr="00631E46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การลงทะเบียนและยื่นคำขอรับเงินเบี้ยความพิการ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การขอต่ออายุใบอนุญาตจัดตั้งสถานที่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จำหน่ายอาหารและสถานที่สะสมอาหาร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พื้นที่เกิน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Pr="00914B8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การขอใบอนุญาตจัดตั้งสถานที่จำหน่ายอาหา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รและสถานที่สะสมอาหารพื้นที่เกิ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Pr="00914B8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การรับชำระภาษีป้าย</w:t>
            </w:r>
          </w:p>
        </w:tc>
        <w:tc>
          <w:tcPr>
            <w:tcW w:w="1469" w:type="dxa"/>
          </w:tcPr>
          <w:p w:rsidR="007C1B41" w:rsidRDefault="005675B2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การรับชำระภาษีโรงเรือนและที่ดิน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</w:t>
            </w:r>
          </w:p>
        </w:tc>
        <w:tc>
          <w:tcPr>
            <w:tcW w:w="1469" w:type="dxa"/>
          </w:tcPr>
          <w:p w:rsidR="007C1B41" w:rsidRDefault="005675B2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10.การรับชำระภาษีบำรุงท้องที่</w:t>
            </w:r>
          </w:p>
        </w:tc>
        <w:tc>
          <w:tcPr>
            <w:tcW w:w="1469" w:type="dxa"/>
          </w:tcPr>
          <w:p w:rsidR="007C1B41" w:rsidRDefault="005675B2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505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ตั้งใหม่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กรณี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ขอจดทะเบียนเป็นบุคคลธรรมดา</w:t>
            </w:r>
          </w:p>
        </w:tc>
        <w:tc>
          <w:tcPr>
            <w:tcW w:w="1469" w:type="dxa"/>
          </w:tcPr>
          <w:p w:rsidR="007C1B41" w:rsidRDefault="005675B2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Pr="00914B8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เปลี่ยนแปลงรายการจดทะเบียน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7C1B41" w:rsidRDefault="005675B2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เลิกประกอบพาณิชยกิจ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7C1B41" w:rsidRDefault="005675B2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Pr="00914B8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การแจ้งขุดดิน</w:t>
            </w:r>
          </w:p>
        </w:tc>
        <w:tc>
          <w:tcPr>
            <w:tcW w:w="1469" w:type="dxa"/>
          </w:tcPr>
          <w:p w:rsidR="007C1B41" w:rsidRDefault="005675B2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การแจ้งถมดิน</w:t>
            </w:r>
          </w:p>
        </w:tc>
        <w:tc>
          <w:tcPr>
            <w:tcW w:w="1469" w:type="dxa"/>
          </w:tcPr>
          <w:p w:rsidR="007C1B41" w:rsidRDefault="005675B2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การแจ้งดัดแปลงอาคารตามมาตรา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การขออนุญาตรื้อถอนอาคาร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การแจ้งรื้อถอนอาคารตามมาตรา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การแจ้งเคลื่อนย้ายอาคารตามมาตรา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 หรือใช้ที่จอดรถที่กลับรถ และทางเข้า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–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</w:t>
            </w:r>
          </w:p>
          <w:p w:rsidR="007C1B41" w:rsidRPr="00F04A5E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ของรถ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เพื่อการอื่นตามมาตรา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34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C1B41" w:rsidRDefault="007C1B41" w:rsidP="007C1B4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C1B41" w:rsidRDefault="007C1B41" w:rsidP="007C1B4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C1B41" w:rsidRDefault="007C1B41" w:rsidP="007C1B4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7C1B41" w:rsidRPr="004467E9" w:rsidRDefault="007C1B41" w:rsidP="007C1B41">
      <w:pPr>
        <w:jc w:val="center"/>
        <w:rPr>
          <w:rFonts w:ascii="TH SarabunIT๙" w:hAnsi="TH SarabunIT๙" w:cs="TH SarabunIT๙"/>
          <w:sz w:val="20"/>
          <w:szCs w:val="2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7C1B41" w:rsidRPr="00914B81" w:rsidTr="00FA60B1">
        <w:tc>
          <w:tcPr>
            <w:tcW w:w="7195" w:type="dxa"/>
          </w:tcPr>
          <w:p w:rsidR="007C1B41" w:rsidRPr="00914B81" w:rsidRDefault="007C1B41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7C1B41" w:rsidRPr="00914B81" w:rsidRDefault="007C1B41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7C1B41" w:rsidRPr="00914B81" w:rsidRDefault="007C1B41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การขอใบรับรองการก่อสร้าง ดัดแปลง หรือเคลื่อนย้ายอาคารตาม</w:t>
            </w:r>
          </w:p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การขออนุญาตเปลี่ยนการใช้อาคารตามมาตรา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33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การขออนุญาตเคลื่อนย้ายอาคาร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การขอเปลี่ยนผู้ควบคุมงาน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การขอต่ออายุใบอนุญาตก่อสร้าง ดัดแปลง รื้อถอนหรือเคลื่อนย้ายอาคาร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Pr="00F04A5E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29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.การออกใบอนุญาตประกอบกิจการสถานีบริการน้ำมัน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Pr="00F04A5E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การออกใบอนุญ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าตประกอบกิจการสถานีบริการน้ำมัน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การต่ออายุใบอนุญาตประกอบกิจการสถานีบริการน้ำมัน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Pr="00F04A5E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การแก้ไขเปลี่ยนแปลงการประกอบกิจการสถานีบริการน้ำมัน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Tr="00FA60B1">
        <w:tc>
          <w:tcPr>
            <w:tcW w:w="7195" w:type="dxa"/>
          </w:tcPr>
          <w:p w:rsidR="007C1B41" w:rsidRPr="00F04A5E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การแก้ไขเปลี่ยนแปลงก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ารประกอบกิจการสถานีบริการน้ำมัน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RPr="00F04A5E" w:rsidTr="00FA60B1">
        <w:tc>
          <w:tcPr>
            <w:tcW w:w="7195" w:type="dxa"/>
          </w:tcPr>
          <w:p w:rsidR="007C1B41" w:rsidRPr="00F04A5E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การโอนใบอนุญาตประกอบกิจการสถานีบริการน้ำมัน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RPr="00F04A5E" w:rsidTr="00FA60B1">
        <w:tc>
          <w:tcPr>
            <w:tcW w:w="7195" w:type="dxa"/>
          </w:tcPr>
          <w:p w:rsidR="007C1B41" w:rsidRPr="00914B8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การออกใบแทนใบอนุญาตประกอบกิจการสถานีบริการน้ำมัน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RPr="00F04A5E" w:rsidTr="00FA60B1">
        <w:tc>
          <w:tcPr>
            <w:tcW w:w="7195" w:type="dxa"/>
          </w:tcPr>
          <w:p w:rsidR="007C1B41" w:rsidRPr="00F04A5E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รประกอบกิจการสถานีบริการน้ำมัน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1,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 และ จ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1)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RPr="00F04A5E" w:rsidTr="00FA60B1">
        <w:tc>
          <w:tcPr>
            <w:tcW w:w="7195" w:type="dxa"/>
          </w:tcPr>
          <w:p w:rsidR="007C1B41" w:rsidRPr="00F04A5E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การออกใบรับแจ้งการประกอบกิจการสถานที่เก็บรักษาน้ำมัน ลักษณะที่สอง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RPr="00F04A5E" w:rsidTr="00FA60B1">
        <w:tc>
          <w:tcPr>
            <w:tcW w:w="7195" w:type="dxa"/>
          </w:tcPr>
          <w:p w:rsidR="007C1B41" w:rsidRPr="00914B8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๑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ขั้นตอนการแจ้งการทดสอบและตรวจสอบ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RPr="00F04A5E" w:rsidTr="00FA60B1">
        <w:tc>
          <w:tcPr>
            <w:tcW w:w="7195" w:type="dxa"/>
          </w:tcPr>
          <w:p w:rsidR="007C1B41" w:rsidRPr="00914B8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๒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ขั้นตอนการเห็นชอบผลการทดสอบและตรวจสอบ</w:t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RPr="00F04A5E" w:rsidTr="00FA60B1">
        <w:tc>
          <w:tcPr>
            <w:tcW w:w="7195" w:type="dxa"/>
          </w:tcPr>
          <w:p w:rsidR="007C1B41" w:rsidRPr="00914B8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การขอใช้น้ำประปา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7C1B41" w:rsidRDefault="007C1B41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1B41" w:rsidRPr="00F04A5E" w:rsidTr="00FA60B1">
        <w:tc>
          <w:tcPr>
            <w:tcW w:w="7195" w:type="dxa"/>
          </w:tcPr>
          <w:p w:rsidR="007C1B41" w:rsidRPr="00FF19C2" w:rsidRDefault="007C1B41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19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69" w:type="dxa"/>
          </w:tcPr>
          <w:p w:rsidR="007C1B41" w:rsidRPr="009A2067" w:rsidRDefault="009A2067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0" w:name="_GoBack"/>
            <w:r w:rsidRPr="009A206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552</w:t>
            </w:r>
            <w:bookmarkEnd w:id="0"/>
          </w:p>
        </w:tc>
        <w:tc>
          <w:tcPr>
            <w:tcW w:w="1620" w:type="dxa"/>
          </w:tcPr>
          <w:p w:rsidR="007C1B41" w:rsidRDefault="007C1B41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C1B41" w:rsidRDefault="007C1B41" w:rsidP="007C1B41">
      <w:pPr>
        <w:tabs>
          <w:tab w:val="left" w:pos="6912"/>
        </w:tabs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50B10851" wp14:editId="3298F321">
            <wp:simplePos x="0" y="0"/>
            <wp:positionH relativeFrom="column">
              <wp:posOffset>3388995</wp:posOffset>
            </wp:positionH>
            <wp:positionV relativeFrom="paragraph">
              <wp:posOffset>131445</wp:posOffset>
            </wp:positionV>
            <wp:extent cx="1205788" cy="632460"/>
            <wp:effectExtent l="0" t="0" r="0" b="0"/>
            <wp:wrapNone/>
            <wp:docPr id="2" name="รูปภาพ 2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788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C1B41" w:rsidRPr="004467E9" w:rsidRDefault="007C1B41" w:rsidP="007C1B41">
      <w:pPr>
        <w:rPr>
          <w:rFonts w:ascii="TH SarabunIT๙" w:hAnsi="TH SarabunIT๙" w:cs="TH SarabunIT๙"/>
          <w:sz w:val="10"/>
          <w:szCs w:val="10"/>
        </w:rPr>
      </w:pPr>
    </w:p>
    <w:p w:rsidR="007C1B41" w:rsidRPr="004467E9" w:rsidRDefault="007C1B41" w:rsidP="007C1B41">
      <w:pPr>
        <w:rPr>
          <w:rFonts w:ascii="TH SarabunIT๙" w:hAnsi="TH SarabunIT๙" w:cs="TH SarabunIT๙"/>
          <w:sz w:val="10"/>
          <w:szCs w:val="10"/>
        </w:rPr>
      </w:pPr>
    </w:p>
    <w:p w:rsidR="007C1B41" w:rsidRPr="004467E9" w:rsidRDefault="007C1B41" w:rsidP="007C1B41">
      <w:pPr>
        <w:pStyle w:val="a3"/>
        <w:rPr>
          <w:sz w:val="10"/>
          <w:szCs w:val="10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:rsidR="007C1B41" w:rsidRPr="004467E9" w:rsidRDefault="007C1B41" w:rsidP="007C1B41">
      <w:pPr>
        <w:pStyle w:val="a3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>(นายปรารถนา  พจน์จำเนียร)</w:t>
      </w:r>
    </w:p>
    <w:p w:rsidR="007C1B41" w:rsidRPr="009F0046" w:rsidRDefault="007C1B41" w:rsidP="007C1B41">
      <w:pPr>
        <w:pStyle w:val="a3"/>
        <w:rPr>
          <w:rFonts w:ascii="TH SarabunIT๙" w:hAnsi="TH SarabunIT๙" w:cs="TH SarabunIT๙"/>
          <w:cs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  <w:t xml:space="preserve">       นายกองค์การบริหารส่วนตำบลท่าดี</w:t>
      </w:r>
    </w:p>
    <w:p w:rsidR="007C1B41" w:rsidRDefault="007C1B41" w:rsidP="007C1B41">
      <w:pPr>
        <w:pStyle w:val="a3"/>
        <w:rPr>
          <w:rFonts w:ascii="TH SarabunIT๙" w:hAnsi="TH SarabunIT๙" w:cs="TH SarabunIT๙"/>
        </w:rPr>
      </w:pPr>
    </w:p>
    <w:p w:rsidR="007C1B41" w:rsidRDefault="007C1B41" w:rsidP="007C1B41">
      <w:pPr>
        <w:pStyle w:val="a3"/>
        <w:rPr>
          <w:rFonts w:ascii="TH SarabunIT๙" w:hAnsi="TH SarabunIT๙" w:cs="TH SarabunIT๙"/>
        </w:rPr>
      </w:pPr>
    </w:p>
    <w:p w:rsidR="007C1B41" w:rsidRDefault="007C1B41" w:rsidP="007C1B41">
      <w:pPr>
        <w:pStyle w:val="a3"/>
        <w:rPr>
          <w:rFonts w:ascii="TH SarabunIT๙" w:hAnsi="TH SarabunIT๙" w:cs="TH SarabunIT๙"/>
        </w:rPr>
      </w:pPr>
    </w:p>
    <w:p w:rsidR="0015299A" w:rsidRPr="007C1B41" w:rsidRDefault="0015299A"/>
    <w:sectPr w:rsidR="0015299A" w:rsidRPr="007C1B41" w:rsidSect="007C1B41">
      <w:pgSz w:w="12240" w:h="15840"/>
      <w:pgMar w:top="99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41"/>
    <w:rsid w:val="0015299A"/>
    <w:rsid w:val="005675B2"/>
    <w:rsid w:val="007C1B41"/>
    <w:rsid w:val="009A2067"/>
    <w:rsid w:val="00B3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E42AD3-333E-4461-99F6-EF8D1493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1B41"/>
    <w:pPr>
      <w:spacing w:after="0" w:line="240" w:lineRule="auto"/>
    </w:pPr>
  </w:style>
  <w:style w:type="table" w:styleId="a4">
    <w:name w:val="Table Grid"/>
    <w:basedOn w:val="a1"/>
    <w:uiPriority w:val="39"/>
    <w:rsid w:val="007C1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4</cp:revision>
  <dcterms:created xsi:type="dcterms:W3CDTF">2021-03-25T02:28:00Z</dcterms:created>
  <dcterms:modified xsi:type="dcterms:W3CDTF">2021-04-19T06:57:00Z</dcterms:modified>
</cp:coreProperties>
</file>